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4017F1F5" w:rsidR="003A1B4D" w:rsidRDefault="009C2B7F" w:rsidP="003A1B4D">
      <w:pPr>
        <w:autoSpaceDE w:val="0"/>
        <w:autoSpaceDN w:val="0"/>
        <w:rPr>
          <w:rFonts w:ascii="Arial" w:hAnsi="Arial" w:cs="Arial"/>
          <w:b/>
          <w:bCs/>
          <w:sz w:val="24"/>
          <w:szCs w:val="24"/>
        </w:rPr>
      </w:pPr>
      <w:r>
        <w:rPr>
          <w:rFonts w:ascii="Arial" w:hAnsi="Arial" w:cs="Arial"/>
          <w:b/>
          <w:bCs/>
          <w:sz w:val="24"/>
          <w:szCs w:val="24"/>
        </w:rPr>
        <w:t>Febr</w:t>
      </w:r>
      <w:r w:rsidR="00C92435">
        <w:rPr>
          <w:rFonts w:ascii="Arial" w:hAnsi="Arial" w:cs="Arial"/>
          <w:b/>
          <w:bCs/>
          <w:sz w:val="24"/>
          <w:szCs w:val="24"/>
        </w:rPr>
        <w:t>uary</w:t>
      </w:r>
      <w:r w:rsidR="00904C34">
        <w:rPr>
          <w:rFonts w:ascii="Arial" w:hAnsi="Arial" w:cs="Arial"/>
          <w:b/>
          <w:bCs/>
          <w:sz w:val="24"/>
          <w:szCs w:val="24"/>
        </w:rPr>
        <w:t xml:space="preserve"> </w:t>
      </w:r>
      <w:r w:rsidR="005D4856">
        <w:rPr>
          <w:rFonts w:ascii="Arial" w:hAnsi="Arial" w:cs="Arial"/>
          <w:b/>
          <w:bCs/>
          <w:sz w:val="24"/>
          <w:szCs w:val="24"/>
        </w:rPr>
        <w:t>2</w:t>
      </w:r>
      <w:r w:rsidR="0026027B">
        <w:rPr>
          <w:rFonts w:ascii="Arial" w:hAnsi="Arial" w:cs="Arial"/>
          <w:b/>
          <w:bCs/>
          <w:sz w:val="24"/>
          <w:szCs w:val="24"/>
        </w:rPr>
        <w:t>6</w:t>
      </w:r>
      <w:r w:rsidR="00904C34">
        <w:rPr>
          <w:rFonts w:ascii="Arial" w:hAnsi="Arial" w:cs="Arial"/>
          <w:b/>
          <w:bCs/>
          <w:sz w:val="24"/>
          <w:szCs w:val="24"/>
        </w:rPr>
        <w:t>, 202</w:t>
      </w:r>
      <w:r>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53008329"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30C9E">
        <w:rPr>
          <w:rFonts w:ascii="Arial" w:hAnsi="Arial" w:cs="Arial"/>
          <w:b/>
          <w:bCs/>
          <w:sz w:val="24"/>
          <w:szCs w:val="24"/>
        </w:rPr>
        <w:t>GEN</w:t>
      </w: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77777777" w:rsidR="00044CB9" w:rsidRDefault="00044CB9" w:rsidP="003A1B4D">
      <w:pPr>
        <w:autoSpaceDE w:val="0"/>
        <w:autoSpaceDN w:val="0"/>
        <w:rPr>
          <w:rFonts w:ascii="Arial" w:hAnsi="Arial" w:cs="Arial"/>
          <w:sz w:val="20"/>
          <w:szCs w:val="20"/>
        </w:rPr>
      </w:pPr>
    </w:p>
    <w:p w14:paraId="428E971B" w14:textId="20F0C582" w:rsidR="00430C9E" w:rsidRPr="00430C9E" w:rsidRDefault="00430C9E" w:rsidP="00430C9E">
      <w:pPr>
        <w:rPr>
          <w:sz w:val="28"/>
          <w:szCs w:val="28"/>
        </w:rPr>
      </w:pPr>
      <w:bookmarkStart w:id="0" w:name="OLE_LINK1"/>
      <w:bookmarkStart w:id="1" w:name="OLE_LINK2"/>
      <w:r w:rsidRPr="00430C9E">
        <w:rPr>
          <w:sz w:val="28"/>
          <w:szCs w:val="28"/>
        </w:rPr>
        <w:t>B2026-01</w:t>
      </w:r>
      <w:bookmarkStart w:id="2" w:name="_Hlk167786851"/>
      <w:r w:rsidR="0026027B">
        <w:rPr>
          <w:sz w:val="28"/>
          <w:szCs w:val="28"/>
        </w:rPr>
        <w:t>7 Use Pre-typed in information when adding New Applicability</w:t>
      </w:r>
    </w:p>
    <w:p w14:paraId="7347C6F0" w14:textId="77777777" w:rsidR="00430C9E" w:rsidRPr="00430C9E" w:rsidRDefault="00430C9E" w:rsidP="00430C9E">
      <w:pPr>
        <w:rPr>
          <w:sz w:val="28"/>
          <w:szCs w:val="28"/>
        </w:rPr>
      </w:pPr>
    </w:p>
    <w:p w14:paraId="42179E47" w14:textId="473105F5" w:rsidR="005D4856" w:rsidRDefault="0026027B" w:rsidP="005D4856">
      <w:pPr>
        <w:pStyle w:val="ListParagraph"/>
        <w:autoSpaceDE w:val="0"/>
        <w:autoSpaceDN w:val="0"/>
        <w:ind w:left="360"/>
        <w:rPr>
          <w:rFonts w:asciiTheme="minorHAnsi" w:hAnsiTheme="minorHAnsi" w:cstheme="minorBidi"/>
          <w:sz w:val="28"/>
          <w:szCs w:val="28"/>
        </w:rPr>
      </w:pPr>
      <w:r w:rsidRPr="0026027B">
        <w:rPr>
          <w:rFonts w:asciiTheme="minorHAnsi" w:hAnsiTheme="minorHAnsi" w:cstheme="minorBidi"/>
          <w:sz w:val="28"/>
          <w:szCs w:val="28"/>
        </w:rPr>
        <w:t>When you create the applicability for the first time (from Working Draft properties), you can enter applicability information in the fields. But when you select the New button to add another one, it clears what you typed in and you need to re-enter that first one.</w:t>
      </w:r>
    </w:p>
    <w:p w14:paraId="2AECF3EC" w14:textId="77777777" w:rsidR="0026027B" w:rsidRDefault="0026027B" w:rsidP="005D4856">
      <w:pPr>
        <w:pStyle w:val="ListParagraph"/>
        <w:autoSpaceDE w:val="0"/>
        <w:autoSpaceDN w:val="0"/>
        <w:ind w:left="360"/>
        <w:rPr>
          <w:rFonts w:ascii="Arial" w:hAnsi="Arial" w:cs="Arial"/>
          <w:i/>
          <w:iCs/>
        </w:rPr>
      </w:pPr>
    </w:p>
    <w:p w14:paraId="667B921C" w14:textId="2D556F47" w:rsidR="001C10A9" w:rsidRPr="001C10A9" w:rsidRDefault="001C10A9" w:rsidP="001C10A9">
      <w:pPr>
        <w:pStyle w:val="ListParagraph"/>
        <w:numPr>
          <w:ilvl w:val="0"/>
          <w:numId w:val="24"/>
        </w:numPr>
        <w:autoSpaceDE w:val="0"/>
        <w:autoSpaceDN w:val="0"/>
        <w:ind w:left="360"/>
        <w:rPr>
          <w:rFonts w:ascii="Arial" w:hAnsi="Arial" w:cs="Arial"/>
          <w:i/>
          <w:iCs/>
        </w:rPr>
      </w:pPr>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754650B9" w14:textId="2797D217" w:rsidR="005D4856" w:rsidRPr="005D4856" w:rsidRDefault="003A642F" w:rsidP="005D4856">
      <w:pPr>
        <w:pStyle w:val="ListParagraph"/>
        <w:autoSpaceDE w:val="0"/>
        <w:autoSpaceDN w:val="0"/>
        <w:ind w:left="360"/>
        <w:rPr>
          <w:rFonts w:ascii="Arial" w:hAnsi="Arial" w:cs="Arial"/>
        </w:rPr>
      </w:pPr>
      <w:r>
        <w:rPr>
          <w:rFonts w:ascii="Arial" w:hAnsi="Arial" w:cs="Arial"/>
        </w:rPr>
        <w:t>When adding New Applicability to a Working Draft, if you do not have any previous Applicabilities and type in the ID, Name, … boxes then when you click the New button it will use those values instead of creating a completely New Applicability with those fields blank.</w:t>
      </w:r>
    </w:p>
    <w:p w14:paraId="5B371BAD" w14:textId="36471D1D" w:rsidR="000307A3" w:rsidRDefault="000307A3" w:rsidP="007B2F31">
      <w:pPr>
        <w:ind w:firstLine="720"/>
        <w:rPr>
          <w:rFonts w:ascii="Arial" w:hAnsi="Arial" w:cs="Arial"/>
        </w:rPr>
      </w:pP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68E9FB2F" w:rsidR="00524DBB" w:rsidRDefault="007C7DF4" w:rsidP="00524DBB">
      <w:pPr>
        <w:autoSpaceDE w:val="0"/>
        <w:autoSpaceDN w:val="0"/>
        <w:ind w:left="360"/>
        <w:jc w:val="both"/>
        <w:rPr>
          <w:rFonts w:ascii="Arial" w:hAnsi="Arial" w:cs="Arial"/>
        </w:rPr>
      </w:pPr>
      <w:r>
        <w:rPr>
          <w:rFonts w:ascii="Arial" w:hAnsi="Arial" w:cs="Arial"/>
        </w:rPr>
        <w:t>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7C8F847B" w14:textId="3E673625" w:rsidR="009B73AD" w:rsidRDefault="00B3194D" w:rsidP="009B73AD">
      <w:pPr>
        <w:pStyle w:val="ListParagraph"/>
        <w:numPr>
          <w:ilvl w:val="0"/>
          <w:numId w:val="27"/>
        </w:numPr>
        <w:autoSpaceDE w:val="0"/>
        <w:autoSpaceDN w:val="0"/>
        <w:rPr>
          <w:rFonts w:ascii="Arial" w:hAnsi="Arial" w:cs="Arial"/>
        </w:rPr>
      </w:pPr>
      <w:bookmarkStart w:id="3" w:name="OLE_LINK3"/>
      <w:r>
        <w:rPr>
          <w:rFonts w:ascii="Arial" w:hAnsi="Arial" w:cs="Arial"/>
        </w:rPr>
        <w:t xml:space="preserve">Use </w:t>
      </w:r>
      <w:r w:rsidR="00430C9E">
        <w:rPr>
          <w:rFonts w:ascii="Arial" w:hAnsi="Arial" w:cs="Arial"/>
        </w:rPr>
        <w:t>Any Data</w:t>
      </w:r>
    </w:p>
    <w:p w14:paraId="62CEBF80" w14:textId="51B0C656" w:rsidR="0026027B" w:rsidRDefault="0026027B" w:rsidP="009B73AD">
      <w:pPr>
        <w:pStyle w:val="ListParagraph"/>
        <w:numPr>
          <w:ilvl w:val="0"/>
          <w:numId w:val="27"/>
        </w:numPr>
        <w:autoSpaceDE w:val="0"/>
        <w:autoSpaceDN w:val="0"/>
        <w:rPr>
          <w:rFonts w:ascii="Arial" w:hAnsi="Arial" w:cs="Arial"/>
        </w:rPr>
      </w:pPr>
      <w:r>
        <w:rPr>
          <w:rFonts w:ascii="Arial" w:hAnsi="Arial" w:cs="Arial"/>
        </w:rPr>
        <w:t>Create a New Folder and New Working Draft</w:t>
      </w:r>
    </w:p>
    <w:p w14:paraId="25CA324B" w14:textId="6CFFC52F" w:rsidR="0026027B" w:rsidRDefault="0026027B" w:rsidP="009B73AD">
      <w:pPr>
        <w:pStyle w:val="ListParagraph"/>
        <w:numPr>
          <w:ilvl w:val="0"/>
          <w:numId w:val="27"/>
        </w:numPr>
        <w:autoSpaceDE w:val="0"/>
        <w:autoSpaceDN w:val="0"/>
        <w:rPr>
          <w:rFonts w:ascii="Arial" w:hAnsi="Arial" w:cs="Arial"/>
        </w:rPr>
      </w:pPr>
      <w:r>
        <w:rPr>
          <w:rFonts w:ascii="Arial" w:hAnsi="Arial" w:cs="Arial"/>
        </w:rPr>
        <w:t>Add Applicability to the Working Draft</w:t>
      </w:r>
    </w:p>
    <w:p w14:paraId="4BBD8A26" w14:textId="7BDD9490" w:rsidR="0026027B" w:rsidRDefault="0026027B" w:rsidP="009B73AD">
      <w:pPr>
        <w:pStyle w:val="ListParagraph"/>
        <w:numPr>
          <w:ilvl w:val="0"/>
          <w:numId w:val="27"/>
        </w:numPr>
        <w:autoSpaceDE w:val="0"/>
        <w:autoSpaceDN w:val="0"/>
        <w:rPr>
          <w:rFonts w:ascii="Arial" w:hAnsi="Arial" w:cs="Arial"/>
        </w:rPr>
      </w:pPr>
      <w:r>
        <w:rPr>
          <w:rFonts w:ascii="Arial" w:hAnsi="Arial" w:cs="Arial"/>
        </w:rPr>
        <w:t>Type in the Applicability boxes</w:t>
      </w:r>
    </w:p>
    <w:p w14:paraId="59870CE9" w14:textId="5535B789" w:rsidR="0026027B" w:rsidRDefault="0026027B" w:rsidP="009B73AD">
      <w:pPr>
        <w:pStyle w:val="ListParagraph"/>
        <w:numPr>
          <w:ilvl w:val="0"/>
          <w:numId w:val="27"/>
        </w:numPr>
        <w:autoSpaceDE w:val="0"/>
        <w:autoSpaceDN w:val="0"/>
        <w:rPr>
          <w:rFonts w:ascii="Arial" w:hAnsi="Arial" w:cs="Arial"/>
        </w:rPr>
      </w:pPr>
      <w:r>
        <w:rPr>
          <w:rFonts w:ascii="Arial" w:hAnsi="Arial" w:cs="Arial"/>
        </w:rPr>
        <w:t>If you press the “New” button and there are no applicabilities in the list already, it should prepopulate with what you had typed in the boxes</w:t>
      </w:r>
    </w:p>
    <w:p w14:paraId="0EB621AC" w14:textId="75E6F378" w:rsidR="0026027B" w:rsidRDefault="0026027B" w:rsidP="009B73AD">
      <w:pPr>
        <w:pStyle w:val="ListParagraph"/>
        <w:numPr>
          <w:ilvl w:val="0"/>
          <w:numId w:val="27"/>
        </w:numPr>
        <w:autoSpaceDE w:val="0"/>
        <w:autoSpaceDN w:val="0"/>
        <w:rPr>
          <w:rFonts w:ascii="Arial" w:hAnsi="Arial" w:cs="Arial"/>
        </w:rPr>
      </w:pPr>
      <w:r>
        <w:rPr>
          <w:rFonts w:ascii="Arial" w:hAnsi="Arial" w:cs="Arial"/>
        </w:rPr>
        <w:t>If there are already Applicabilities in the list or nothing is entered in the boxes before clicking New, pressing New will behave as it did and Create a New Applicability defaulted to name “New Applicability”</w:t>
      </w:r>
    </w:p>
    <w:p w14:paraId="64D202BA" w14:textId="3467B28B" w:rsidR="00061187" w:rsidRDefault="00061187" w:rsidP="00061187">
      <w:pPr>
        <w:pStyle w:val="ListParagraph"/>
        <w:autoSpaceDE w:val="0"/>
        <w:autoSpaceDN w:val="0"/>
        <w:rPr>
          <w:rFonts w:ascii="Arial" w:hAnsi="Arial" w:cs="Arial"/>
        </w:rPr>
      </w:pPr>
    </w:p>
    <w:p w14:paraId="02C4206B" w14:textId="77777777" w:rsidR="0026027B" w:rsidRDefault="0026027B" w:rsidP="0026027B">
      <w:pPr>
        <w:pStyle w:val="ListParagraph"/>
        <w:autoSpaceDE w:val="0"/>
        <w:autoSpaceDN w:val="0"/>
        <w:rPr>
          <w:rFonts w:ascii="Arial" w:hAnsi="Arial" w:cs="Arial"/>
        </w:rPr>
      </w:pPr>
    </w:p>
    <w:bookmarkEnd w:id="3"/>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27541A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2"/>
  </w:num>
  <w:num w:numId="7" w16cid:durableId="1424765794">
    <w:abstractNumId w:val="26"/>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0"/>
  </w:num>
  <w:num w:numId="21" w16cid:durableId="1471629659">
    <w:abstractNumId w:val="25"/>
  </w:num>
  <w:num w:numId="22" w16cid:durableId="196427496">
    <w:abstractNumId w:val="12"/>
  </w:num>
  <w:num w:numId="23" w16cid:durableId="290289706">
    <w:abstractNumId w:val="34"/>
  </w:num>
  <w:num w:numId="24" w16cid:durableId="1955668316">
    <w:abstractNumId w:val="10"/>
  </w:num>
  <w:num w:numId="25" w16cid:durableId="1424840868">
    <w:abstractNumId w:val="23"/>
  </w:num>
  <w:num w:numId="26" w16cid:durableId="2016028987">
    <w:abstractNumId w:val="20"/>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4"/>
  </w:num>
  <w:num w:numId="30" w16cid:durableId="1902984928">
    <w:abstractNumId w:val="16"/>
  </w:num>
  <w:num w:numId="31" w16cid:durableId="230847483">
    <w:abstractNumId w:val="19"/>
  </w:num>
  <w:num w:numId="32" w16cid:durableId="136722355">
    <w:abstractNumId w:val="13"/>
  </w:num>
  <w:num w:numId="33" w16cid:durableId="1982422415">
    <w:abstractNumId w:val="31"/>
  </w:num>
  <w:num w:numId="34" w16cid:durableId="2029208873">
    <w:abstractNumId w:val="33"/>
  </w:num>
  <w:num w:numId="35" w16cid:durableId="514269879">
    <w:abstractNumId w:val="17"/>
  </w:num>
  <w:num w:numId="36" w16cid:durableId="1875803581">
    <w:abstractNumId w:val="27"/>
  </w:num>
  <w:num w:numId="37" w16cid:durableId="6336344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23607"/>
    <w:rsid w:val="00024A1C"/>
    <w:rsid w:val="000307A3"/>
    <w:rsid w:val="00044CB9"/>
    <w:rsid w:val="00055481"/>
    <w:rsid w:val="00056645"/>
    <w:rsid w:val="00061187"/>
    <w:rsid w:val="000645B8"/>
    <w:rsid w:val="00071C2F"/>
    <w:rsid w:val="00086E4A"/>
    <w:rsid w:val="000924EA"/>
    <w:rsid w:val="00095480"/>
    <w:rsid w:val="000A3C62"/>
    <w:rsid w:val="000B63C4"/>
    <w:rsid w:val="000C0DEC"/>
    <w:rsid w:val="000C33FE"/>
    <w:rsid w:val="000D4391"/>
    <w:rsid w:val="000E7704"/>
    <w:rsid w:val="000F3CEF"/>
    <w:rsid w:val="00107E9C"/>
    <w:rsid w:val="0011489D"/>
    <w:rsid w:val="001300DB"/>
    <w:rsid w:val="00143D99"/>
    <w:rsid w:val="00145488"/>
    <w:rsid w:val="00167D8D"/>
    <w:rsid w:val="0017042B"/>
    <w:rsid w:val="00182AEA"/>
    <w:rsid w:val="00186FA3"/>
    <w:rsid w:val="001A0754"/>
    <w:rsid w:val="001B19F4"/>
    <w:rsid w:val="001C10A9"/>
    <w:rsid w:val="001C5915"/>
    <w:rsid w:val="001D3243"/>
    <w:rsid w:val="001D48C3"/>
    <w:rsid w:val="001F53DB"/>
    <w:rsid w:val="00202084"/>
    <w:rsid w:val="002055FE"/>
    <w:rsid w:val="00205D89"/>
    <w:rsid w:val="002157F6"/>
    <w:rsid w:val="00232B4F"/>
    <w:rsid w:val="002475BB"/>
    <w:rsid w:val="002478C5"/>
    <w:rsid w:val="0025095E"/>
    <w:rsid w:val="00251460"/>
    <w:rsid w:val="0025617B"/>
    <w:rsid w:val="0026027B"/>
    <w:rsid w:val="00264392"/>
    <w:rsid w:val="002714FF"/>
    <w:rsid w:val="00272231"/>
    <w:rsid w:val="002733EA"/>
    <w:rsid w:val="00286A8F"/>
    <w:rsid w:val="002C22BD"/>
    <w:rsid w:val="002C5677"/>
    <w:rsid w:val="002D3B59"/>
    <w:rsid w:val="002E609E"/>
    <w:rsid w:val="002F2171"/>
    <w:rsid w:val="002F221E"/>
    <w:rsid w:val="002F71BF"/>
    <w:rsid w:val="00302BF3"/>
    <w:rsid w:val="00315EEE"/>
    <w:rsid w:val="00320B7D"/>
    <w:rsid w:val="00324E3B"/>
    <w:rsid w:val="00326E42"/>
    <w:rsid w:val="003347F9"/>
    <w:rsid w:val="0035463A"/>
    <w:rsid w:val="00354B31"/>
    <w:rsid w:val="003558D0"/>
    <w:rsid w:val="00363A47"/>
    <w:rsid w:val="0037322C"/>
    <w:rsid w:val="003812DC"/>
    <w:rsid w:val="003870C8"/>
    <w:rsid w:val="003931C0"/>
    <w:rsid w:val="0039732A"/>
    <w:rsid w:val="003A1B4D"/>
    <w:rsid w:val="003A642F"/>
    <w:rsid w:val="003A6CC4"/>
    <w:rsid w:val="003B17D1"/>
    <w:rsid w:val="003E3212"/>
    <w:rsid w:val="003E4C27"/>
    <w:rsid w:val="00411F63"/>
    <w:rsid w:val="0042058A"/>
    <w:rsid w:val="004211ED"/>
    <w:rsid w:val="004269EB"/>
    <w:rsid w:val="00430C9E"/>
    <w:rsid w:val="00451B79"/>
    <w:rsid w:val="00454329"/>
    <w:rsid w:val="00482FFE"/>
    <w:rsid w:val="004A1BAE"/>
    <w:rsid w:val="004A2403"/>
    <w:rsid w:val="004A5ADD"/>
    <w:rsid w:val="004C43A3"/>
    <w:rsid w:val="004D35B5"/>
    <w:rsid w:val="004E3C9D"/>
    <w:rsid w:val="004E3D71"/>
    <w:rsid w:val="004F00C0"/>
    <w:rsid w:val="004F2DB1"/>
    <w:rsid w:val="004F43F9"/>
    <w:rsid w:val="00505421"/>
    <w:rsid w:val="005136F6"/>
    <w:rsid w:val="00524DBB"/>
    <w:rsid w:val="00531767"/>
    <w:rsid w:val="00535034"/>
    <w:rsid w:val="005464C2"/>
    <w:rsid w:val="0055160E"/>
    <w:rsid w:val="00574E32"/>
    <w:rsid w:val="0058076F"/>
    <w:rsid w:val="005819AF"/>
    <w:rsid w:val="00593C91"/>
    <w:rsid w:val="00595DF9"/>
    <w:rsid w:val="005A16ED"/>
    <w:rsid w:val="005A7725"/>
    <w:rsid w:val="005B1E20"/>
    <w:rsid w:val="005C524A"/>
    <w:rsid w:val="005D4856"/>
    <w:rsid w:val="005E2A74"/>
    <w:rsid w:val="005F7EF1"/>
    <w:rsid w:val="00606302"/>
    <w:rsid w:val="00614CDE"/>
    <w:rsid w:val="00623441"/>
    <w:rsid w:val="00632459"/>
    <w:rsid w:val="006359A7"/>
    <w:rsid w:val="00643C40"/>
    <w:rsid w:val="00645061"/>
    <w:rsid w:val="00645252"/>
    <w:rsid w:val="00653AD3"/>
    <w:rsid w:val="00662658"/>
    <w:rsid w:val="006774E1"/>
    <w:rsid w:val="00681B16"/>
    <w:rsid w:val="006824F6"/>
    <w:rsid w:val="00687F90"/>
    <w:rsid w:val="006A1C04"/>
    <w:rsid w:val="006A3575"/>
    <w:rsid w:val="006B421B"/>
    <w:rsid w:val="006B5BAF"/>
    <w:rsid w:val="006C3888"/>
    <w:rsid w:val="006C775A"/>
    <w:rsid w:val="006C7BAB"/>
    <w:rsid w:val="006D3D74"/>
    <w:rsid w:val="006D6E6D"/>
    <w:rsid w:val="006F46B2"/>
    <w:rsid w:val="00723402"/>
    <w:rsid w:val="00724ACE"/>
    <w:rsid w:val="00735BEB"/>
    <w:rsid w:val="00746303"/>
    <w:rsid w:val="00746D72"/>
    <w:rsid w:val="00762331"/>
    <w:rsid w:val="007727E5"/>
    <w:rsid w:val="007810EE"/>
    <w:rsid w:val="0078159E"/>
    <w:rsid w:val="0079020D"/>
    <w:rsid w:val="007A6D95"/>
    <w:rsid w:val="007A72E2"/>
    <w:rsid w:val="007B2F31"/>
    <w:rsid w:val="007B4501"/>
    <w:rsid w:val="007C3F9F"/>
    <w:rsid w:val="007C4EC1"/>
    <w:rsid w:val="007C524E"/>
    <w:rsid w:val="007C7DF4"/>
    <w:rsid w:val="007D7416"/>
    <w:rsid w:val="007E68D9"/>
    <w:rsid w:val="00805E8D"/>
    <w:rsid w:val="008225E5"/>
    <w:rsid w:val="0082556A"/>
    <w:rsid w:val="0082610B"/>
    <w:rsid w:val="00830601"/>
    <w:rsid w:val="0083224D"/>
    <w:rsid w:val="0083569A"/>
    <w:rsid w:val="00846CAF"/>
    <w:rsid w:val="00864690"/>
    <w:rsid w:val="00864C8A"/>
    <w:rsid w:val="008730EF"/>
    <w:rsid w:val="0087351E"/>
    <w:rsid w:val="00874618"/>
    <w:rsid w:val="00884162"/>
    <w:rsid w:val="00891CE6"/>
    <w:rsid w:val="00892602"/>
    <w:rsid w:val="008A3EFE"/>
    <w:rsid w:val="008A6270"/>
    <w:rsid w:val="008C72DD"/>
    <w:rsid w:val="008E0AC1"/>
    <w:rsid w:val="008E3435"/>
    <w:rsid w:val="008F221B"/>
    <w:rsid w:val="008F7D5C"/>
    <w:rsid w:val="00904C34"/>
    <w:rsid w:val="009069C2"/>
    <w:rsid w:val="00910384"/>
    <w:rsid w:val="009158DC"/>
    <w:rsid w:val="00932CCE"/>
    <w:rsid w:val="009363EA"/>
    <w:rsid w:val="00936607"/>
    <w:rsid w:val="00943C9D"/>
    <w:rsid w:val="00943ED8"/>
    <w:rsid w:val="00944042"/>
    <w:rsid w:val="009461E6"/>
    <w:rsid w:val="00956572"/>
    <w:rsid w:val="009568C1"/>
    <w:rsid w:val="009756F0"/>
    <w:rsid w:val="00980793"/>
    <w:rsid w:val="009A080E"/>
    <w:rsid w:val="009A0F90"/>
    <w:rsid w:val="009A1042"/>
    <w:rsid w:val="009A2837"/>
    <w:rsid w:val="009A6278"/>
    <w:rsid w:val="009B3AE0"/>
    <w:rsid w:val="009B3BA9"/>
    <w:rsid w:val="009B3F98"/>
    <w:rsid w:val="009B73AD"/>
    <w:rsid w:val="009C017A"/>
    <w:rsid w:val="009C2B7F"/>
    <w:rsid w:val="009C4AD4"/>
    <w:rsid w:val="009C6A7C"/>
    <w:rsid w:val="009D368F"/>
    <w:rsid w:val="009D476B"/>
    <w:rsid w:val="009D67DA"/>
    <w:rsid w:val="009E3052"/>
    <w:rsid w:val="009F5011"/>
    <w:rsid w:val="00A03980"/>
    <w:rsid w:val="00A0590B"/>
    <w:rsid w:val="00A151F9"/>
    <w:rsid w:val="00A23245"/>
    <w:rsid w:val="00A26B9F"/>
    <w:rsid w:val="00A334DE"/>
    <w:rsid w:val="00A361AB"/>
    <w:rsid w:val="00A44C01"/>
    <w:rsid w:val="00A77DC9"/>
    <w:rsid w:val="00A80E10"/>
    <w:rsid w:val="00A862DF"/>
    <w:rsid w:val="00A9204E"/>
    <w:rsid w:val="00AA10EB"/>
    <w:rsid w:val="00AE385B"/>
    <w:rsid w:val="00AE5B32"/>
    <w:rsid w:val="00AF2F29"/>
    <w:rsid w:val="00AF6840"/>
    <w:rsid w:val="00B06CEF"/>
    <w:rsid w:val="00B15E3F"/>
    <w:rsid w:val="00B24269"/>
    <w:rsid w:val="00B26327"/>
    <w:rsid w:val="00B30296"/>
    <w:rsid w:val="00B3194D"/>
    <w:rsid w:val="00B338CA"/>
    <w:rsid w:val="00B3592A"/>
    <w:rsid w:val="00B76FF2"/>
    <w:rsid w:val="00BA7164"/>
    <w:rsid w:val="00BA73F3"/>
    <w:rsid w:val="00BA7765"/>
    <w:rsid w:val="00BB28FE"/>
    <w:rsid w:val="00BE49F3"/>
    <w:rsid w:val="00BF6C98"/>
    <w:rsid w:val="00C15951"/>
    <w:rsid w:val="00C217CA"/>
    <w:rsid w:val="00C230D9"/>
    <w:rsid w:val="00C25997"/>
    <w:rsid w:val="00C46379"/>
    <w:rsid w:val="00C46962"/>
    <w:rsid w:val="00C52F2D"/>
    <w:rsid w:val="00C57AD3"/>
    <w:rsid w:val="00C603C3"/>
    <w:rsid w:val="00C6762B"/>
    <w:rsid w:val="00C92435"/>
    <w:rsid w:val="00C94B35"/>
    <w:rsid w:val="00C94FDF"/>
    <w:rsid w:val="00C966AC"/>
    <w:rsid w:val="00CC1148"/>
    <w:rsid w:val="00CC2C40"/>
    <w:rsid w:val="00CC7776"/>
    <w:rsid w:val="00CD6DCF"/>
    <w:rsid w:val="00CF275B"/>
    <w:rsid w:val="00CF4363"/>
    <w:rsid w:val="00CF5351"/>
    <w:rsid w:val="00CF5497"/>
    <w:rsid w:val="00D05B6B"/>
    <w:rsid w:val="00D1050C"/>
    <w:rsid w:val="00D121C1"/>
    <w:rsid w:val="00D13214"/>
    <w:rsid w:val="00D650D3"/>
    <w:rsid w:val="00D6529E"/>
    <w:rsid w:val="00D6617E"/>
    <w:rsid w:val="00D6627A"/>
    <w:rsid w:val="00D90415"/>
    <w:rsid w:val="00D90CBE"/>
    <w:rsid w:val="00D95780"/>
    <w:rsid w:val="00DA003B"/>
    <w:rsid w:val="00DB152B"/>
    <w:rsid w:val="00DB58AF"/>
    <w:rsid w:val="00DC4842"/>
    <w:rsid w:val="00DC5BC0"/>
    <w:rsid w:val="00DC65E7"/>
    <w:rsid w:val="00DC76A7"/>
    <w:rsid w:val="00E018A1"/>
    <w:rsid w:val="00E034E8"/>
    <w:rsid w:val="00E16093"/>
    <w:rsid w:val="00E16361"/>
    <w:rsid w:val="00E33722"/>
    <w:rsid w:val="00E35D45"/>
    <w:rsid w:val="00E42D07"/>
    <w:rsid w:val="00E431B4"/>
    <w:rsid w:val="00E65237"/>
    <w:rsid w:val="00E863B9"/>
    <w:rsid w:val="00E87D9C"/>
    <w:rsid w:val="00E97C6C"/>
    <w:rsid w:val="00EA0C2F"/>
    <w:rsid w:val="00EA0E00"/>
    <w:rsid w:val="00EA1216"/>
    <w:rsid w:val="00EB32D4"/>
    <w:rsid w:val="00EB5580"/>
    <w:rsid w:val="00EB6B2A"/>
    <w:rsid w:val="00EB7772"/>
    <w:rsid w:val="00EC209A"/>
    <w:rsid w:val="00EC53F8"/>
    <w:rsid w:val="00EE1B6A"/>
    <w:rsid w:val="00F017DC"/>
    <w:rsid w:val="00F04DB5"/>
    <w:rsid w:val="00F14A7F"/>
    <w:rsid w:val="00F254A0"/>
    <w:rsid w:val="00F3650F"/>
    <w:rsid w:val="00F368CA"/>
    <w:rsid w:val="00F4004A"/>
    <w:rsid w:val="00F5796B"/>
    <w:rsid w:val="00F66A2E"/>
    <w:rsid w:val="00F73CAF"/>
    <w:rsid w:val="00F81A53"/>
    <w:rsid w:val="00FB061E"/>
    <w:rsid w:val="00FB1761"/>
    <w:rsid w:val="00FB6B7D"/>
    <w:rsid w:val="00FD367D"/>
    <w:rsid w:val="00FD7093"/>
    <w:rsid w:val="00FE2172"/>
    <w:rsid w:val="00FE3E15"/>
    <w:rsid w:val="00FE6CEA"/>
    <w:rsid w:val="00FE7E5D"/>
    <w:rsid w:val="00FF3042"/>
    <w:rsid w:val="00FF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4089</TotalTime>
  <Pages>1</Pages>
  <Words>248</Words>
  <Characters>1279</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238</cp:revision>
  <dcterms:created xsi:type="dcterms:W3CDTF">2024-05-24T18:18:00Z</dcterms:created>
  <dcterms:modified xsi:type="dcterms:W3CDTF">2026-02-26T20:03:00Z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