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26CD6" w14:textId="72B39AC3" w:rsidR="00E55AFF" w:rsidRDefault="00E55AF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2, 2023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Dashed AND sub-step</w:t>
      </w:r>
    </w:p>
    <w:p w14:paraId="48359D56" w14:textId="77777777" w:rsidR="00E55AFF" w:rsidRDefault="00E55AF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4D43522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55AFF">
        <w:rPr>
          <w:rFonts w:ascii="Arial" w:hAnsi="Arial" w:cs="Arial"/>
          <w:b/>
          <w:bCs/>
          <w:sz w:val="24"/>
          <w:szCs w:val="24"/>
        </w:rPr>
        <w:t xml:space="preserve">  Barakah</w:t>
      </w:r>
      <w:r w:rsidR="00320D4A">
        <w:rPr>
          <w:rFonts w:ascii="Arial" w:hAnsi="Arial" w:cs="Arial"/>
          <w:b/>
          <w:bCs/>
          <w:sz w:val="24"/>
          <w:szCs w:val="24"/>
        </w:rPr>
        <w:t xml:space="preserve"> Two Column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5D50F739" w:rsidR="00F20F35" w:rsidRDefault="00320D4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B2023-007 </w:t>
      </w:r>
    </w:p>
    <w:p w14:paraId="06291DC0" w14:textId="562D474F" w:rsidR="00320D4A" w:rsidRDefault="00320D4A" w:rsidP="00320D4A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Dashed Explicit AND sub-step type was not putting a blank line before printing the “AND” separator text.</w:t>
      </w:r>
    </w:p>
    <w:p w14:paraId="221577B8" w14:textId="5F0B6665" w:rsidR="0061485A" w:rsidRDefault="0061485A" w:rsidP="00320D4A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Needed to add </w:t>
      </w:r>
      <w:proofErr w:type="spellStart"/>
      <w:r>
        <w:rPr>
          <w:rFonts w:ascii="Arial" w:hAnsi="Arial" w:cs="Arial"/>
          <w:sz w:val="20"/>
          <w:szCs w:val="20"/>
        </w:rPr>
        <w:t>EveryNLines</w:t>
      </w:r>
      <w:proofErr w:type="spellEnd"/>
      <w:r>
        <w:rPr>
          <w:rFonts w:ascii="Arial" w:hAnsi="Arial" w:cs="Arial"/>
          <w:sz w:val="20"/>
          <w:szCs w:val="20"/>
        </w:rPr>
        <w:t>=”1” to the sub-step definition.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13361F7C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E6280A9" w14:textId="545337D1" w:rsidR="00320D4A" w:rsidRDefault="00320D4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595147F" w:rsidR="00F20F35" w:rsidRDefault="00320D4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Barakah</w:t>
      </w:r>
    </w:p>
    <w:p w14:paraId="33401DF6" w14:textId="0DF796C2" w:rsidR="00320D4A" w:rsidRDefault="00320D4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Barakah Two Column Format</w:t>
      </w:r>
    </w:p>
    <w:p w14:paraId="09EE1711" w14:textId="5612AAE0" w:rsidR="00320D4A" w:rsidRDefault="00320D4A" w:rsidP="00320D4A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Dashed Explicit AND sub-step type will not print a blank a blank line before the “AND” separator text</w:t>
      </w:r>
      <w:r w:rsidR="006578A3">
        <w:rPr>
          <w:rFonts w:ascii="Arial" w:hAnsi="Arial" w:cs="Arial"/>
          <w:sz w:val="20"/>
          <w:szCs w:val="20"/>
        </w:rPr>
        <w:t>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39C29558" w:rsidR="00F20F35" w:rsidRDefault="006578A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Barakah data</w:t>
      </w:r>
    </w:p>
    <w:p w14:paraId="78E824E3" w14:textId="05582E4A" w:rsidR="006578A3" w:rsidRPr="006578A3" w:rsidRDefault="006578A3" w:rsidP="006578A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6578A3">
        <w:rPr>
          <w:rFonts w:ascii="Arial" w:hAnsi="Arial" w:cs="Arial"/>
          <w:sz w:val="20"/>
          <w:szCs w:val="20"/>
        </w:rPr>
        <w:t>Update formats</w:t>
      </w:r>
    </w:p>
    <w:p w14:paraId="227E636E" w14:textId="1CAEA2FA" w:rsidR="006578A3" w:rsidRPr="006578A3" w:rsidRDefault="006578A3" w:rsidP="006578A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6578A3">
        <w:rPr>
          <w:rFonts w:ascii="Arial" w:hAnsi="Arial" w:cs="Arial"/>
          <w:sz w:val="20"/>
          <w:szCs w:val="20"/>
        </w:rPr>
        <w:t>Print EOP procedure FRP-XXX-0001</w:t>
      </w:r>
    </w:p>
    <w:p w14:paraId="72AF2304" w14:textId="0B609D2E" w:rsidR="006578A3" w:rsidRPr="006578A3" w:rsidRDefault="006578A3" w:rsidP="006578A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6578A3">
        <w:rPr>
          <w:rFonts w:ascii="Arial" w:hAnsi="Arial" w:cs="Arial"/>
          <w:sz w:val="20"/>
          <w:szCs w:val="20"/>
        </w:rPr>
        <w:t>Verify the dashed AND sub-step had a blank line before the AND separator text as in the screenshot below:</w:t>
      </w:r>
    </w:p>
    <w:p w14:paraId="147A9ABF" w14:textId="3E8F4B3B" w:rsidR="006578A3" w:rsidRDefault="006578A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45F8F8" w14:textId="2F794F8C" w:rsidR="006578A3" w:rsidRDefault="006578A3" w:rsidP="006578A3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578A3">
        <w:rPr>
          <w:rFonts w:ascii="Arial" w:hAnsi="Arial" w:cs="Arial"/>
          <w:sz w:val="20"/>
          <w:szCs w:val="20"/>
        </w:rPr>
        <w:drawing>
          <wp:inline distT="0" distB="0" distL="0" distR="0" wp14:anchorId="5BED8227" wp14:editId="2B680BEB">
            <wp:extent cx="2361866" cy="3344066"/>
            <wp:effectExtent l="152400" t="152400" r="362585" b="3708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6856" cy="33936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C1D488C" w:rsidR="00F20F35" w:rsidRDefault="006578A3" w:rsidP="00F20F35">
      <w:r>
        <w:t>N/A</w:t>
      </w:r>
    </w:p>
    <w:p w14:paraId="057A8076" w14:textId="77777777" w:rsidR="0053156D" w:rsidRDefault="0053156D"/>
    <w:sectPr w:rsidR="0053156D" w:rsidSect="00E55AF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623D2"/>
    <w:multiLevelType w:val="hybridMultilevel"/>
    <w:tmpl w:val="D2DE169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  <w:num w:numId="2" w16cid:durableId="404959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320D4A"/>
    <w:rsid w:val="0053156D"/>
    <w:rsid w:val="005B0670"/>
    <w:rsid w:val="0061485A"/>
    <w:rsid w:val="006578A3"/>
    <w:rsid w:val="009455E4"/>
    <w:rsid w:val="00E55AFF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4</cp:revision>
  <dcterms:created xsi:type="dcterms:W3CDTF">2023-07-13T12:42:00Z</dcterms:created>
  <dcterms:modified xsi:type="dcterms:W3CDTF">2023-11-02T19:39:00Z</dcterms:modified>
</cp:coreProperties>
</file>